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34AC4" w14:textId="77777777" w:rsidR="000C2AF1" w:rsidRPr="0030795A" w:rsidRDefault="0030795A" w:rsidP="0030795A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NOMINATION FORM</w:t>
      </w:r>
    </w:p>
    <w:p w14:paraId="2A6815A6" w14:textId="77777777" w:rsidR="0030795A" w:rsidRPr="0030795A" w:rsidRDefault="0030795A" w:rsidP="0030795A">
      <w:pPr>
        <w:jc w:val="center"/>
        <w:rPr>
          <w:b/>
          <w:sz w:val="32"/>
        </w:rPr>
      </w:pPr>
      <w:r w:rsidRPr="0030795A">
        <w:rPr>
          <w:b/>
          <w:sz w:val="32"/>
        </w:rPr>
        <w:t>AOA Distinguished Service Certificate</w:t>
      </w:r>
    </w:p>
    <w:p w14:paraId="76134FFA" w14:textId="77777777" w:rsidR="0056011E" w:rsidRPr="0030795A" w:rsidRDefault="0056011E" w:rsidP="0030795A">
      <w:pPr>
        <w:rPr>
          <w:sz w:val="32"/>
        </w:rPr>
      </w:pPr>
    </w:p>
    <w:p w14:paraId="5DF01F62" w14:textId="77777777" w:rsidR="0056011E" w:rsidRPr="00AB2F20" w:rsidRDefault="00AB2F20" w:rsidP="0030795A">
      <w:r w:rsidRPr="00AB2F20">
        <w:rPr>
          <w:b/>
          <w:u w:val="single"/>
        </w:rPr>
        <w:t>PURPOSE OF DISTINGUISHED SERVICE CERTIFICATE</w:t>
      </w:r>
    </w:p>
    <w:p w14:paraId="5FF0CC4A" w14:textId="77777777" w:rsidR="0056011E" w:rsidRDefault="00AB2F20" w:rsidP="0030795A">
      <w:r>
        <w:t>The Distinguished Service Certificate is the American Osteopathic</w:t>
      </w:r>
      <w:r w:rsidRPr="00134EA5">
        <w:t xml:space="preserve"> Association</w:t>
      </w:r>
      <w:r>
        <w:t>’s</w:t>
      </w:r>
      <w:r w:rsidRPr="00134EA5">
        <w:t xml:space="preserve"> </w:t>
      </w:r>
      <w:r>
        <w:t>(AOA) highest honor. It is awarded annually to d</w:t>
      </w:r>
      <w:r w:rsidR="0056011E" w:rsidRPr="00134EA5">
        <w:t xml:space="preserve">eserving </w:t>
      </w:r>
      <w:r>
        <w:t xml:space="preserve">physicians </w:t>
      </w:r>
      <w:r w:rsidR="00356E30">
        <w:t xml:space="preserve">or </w:t>
      </w:r>
      <w:r w:rsidR="00356E30" w:rsidRPr="0056011E">
        <w:t>lay individuals</w:t>
      </w:r>
      <w:r w:rsidR="00356E30" w:rsidRPr="00134EA5">
        <w:t xml:space="preserve"> </w:t>
      </w:r>
      <w:r w:rsidR="0056011E" w:rsidRPr="00134EA5">
        <w:t>for outstanding accomplishment</w:t>
      </w:r>
      <w:r w:rsidR="0016380F">
        <w:t>s</w:t>
      </w:r>
      <w:r w:rsidR="0056011E" w:rsidRPr="00134EA5">
        <w:t xml:space="preserve"> </w:t>
      </w:r>
      <w:r w:rsidR="004B2DCD">
        <w:t xml:space="preserve">in </w:t>
      </w:r>
      <w:r>
        <w:t>advancing</w:t>
      </w:r>
      <w:r w:rsidRPr="00AB2F20">
        <w:t xml:space="preserve"> </w:t>
      </w:r>
      <w:r w:rsidR="004B2DCD">
        <w:t xml:space="preserve">the science and art of </w:t>
      </w:r>
      <w:r>
        <w:t xml:space="preserve">osteopathic </w:t>
      </w:r>
      <w:r w:rsidR="004B2DCD">
        <w:t>medicine, education,</w:t>
      </w:r>
      <w:r w:rsidR="0056011E" w:rsidRPr="00134EA5">
        <w:t xml:space="preserve"> philanthrop</w:t>
      </w:r>
      <w:r>
        <w:t>y</w:t>
      </w:r>
      <w:r w:rsidR="0056011E" w:rsidRPr="00134EA5">
        <w:t xml:space="preserve">, or other fields of public service.  </w:t>
      </w:r>
    </w:p>
    <w:p w14:paraId="33DA1CFB" w14:textId="77777777" w:rsidR="0056011E" w:rsidRDefault="0056011E" w:rsidP="0030795A"/>
    <w:p w14:paraId="5196AAD0" w14:textId="77777777" w:rsidR="0056011E" w:rsidRPr="0056011E" w:rsidRDefault="0056011E" w:rsidP="0030795A">
      <w:r w:rsidRPr="00134EA5">
        <w:t xml:space="preserve">The award </w:t>
      </w:r>
      <w:r w:rsidR="007D0DA5">
        <w:t>will</w:t>
      </w:r>
      <w:r w:rsidRPr="00134EA5">
        <w:t xml:space="preserve"> be made on the basis of outstanding achievement by an individual. Preferential consideration </w:t>
      </w:r>
      <w:r w:rsidR="007D0DA5">
        <w:t>will</w:t>
      </w:r>
      <w:r w:rsidRPr="00134EA5">
        <w:t xml:space="preserve"> be given </w:t>
      </w:r>
      <w:r w:rsidR="00151449">
        <w:t xml:space="preserve">to </w:t>
      </w:r>
      <w:r w:rsidRPr="00134EA5">
        <w:t xml:space="preserve">those individuals whose service has been to or through the osteopathic </w:t>
      </w:r>
      <w:r w:rsidR="0016380F">
        <w:t xml:space="preserve">medical </w:t>
      </w:r>
      <w:r w:rsidRPr="00134EA5">
        <w:t xml:space="preserve">profession. </w:t>
      </w:r>
      <w:r w:rsidR="006823D9" w:rsidRPr="006823D9">
        <w:t xml:space="preserve">This award </w:t>
      </w:r>
      <w:r w:rsidR="0016380F">
        <w:t>recognizes</w:t>
      </w:r>
      <w:r w:rsidR="006823D9" w:rsidRPr="006823D9">
        <w:t xml:space="preserve"> contribution</w:t>
      </w:r>
      <w:r w:rsidR="0016380F">
        <w:t>s</w:t>
      </w:r>
      <w:r w:rsidR="006823D9" w:rsidRPr="006823D9">
        <w:t xml:space="preserve"> to the </w:t>
      </w:r>
      <w:r w:rsidR="0016380F">
        <w:t>overall</w:t>
      </w:r>
      <w:r w:rsidR="006823D9" w:rsidRPr="006823D9">
        <w:t xml:space="preserve"> profession</w:t>
      </w:r>
      <w:r w:rsidR="0016380F">
        <w:t>, rather than</w:t>
      </w:r>
      <w:r w:rsidR="006823D9" w:rsidRPr="006823D9">
        <w:t xml:space="preserve"> regional or local effort</w:t>
      </w:r>
      <w:r w:rsidR="0016380F">
        <w:t>s</w:t>
      </w:r>
      <w:r w:rsidR="006823D9" w:rsidRPr="006823D9">
        <w:t>.</w:t>
      </w:r>
      <w:r w:rsidR="006823D9">
        <w:t xml:space="preserve"> </w:t>
      </w:r>
      <w:r w:rsidRPr="00134EA5">
        <w:t>Recognition by such certification should, in general, be awarded because of outstanding contribution to the understanding</w:t>
      </w:r>
      <w:r w:rsidR="00AB2F20">
        <w:t xml:space="preserve"> and advancement</w:t>
      </w:r>
      <w:r w:rsidRPr="00134EA5">
        <w:t xml:space="preserve"> of osteopathic medicine through research</w:t>
      </w:r>
      <w:r w:rsidR="00AB2F20">
        <w:t xml:space="preserve">, </w:t>
      </w:r>
      <w:r w:rsidR="00AB2F20" w:rsidRPr="00134EA5">
        <w:t>education</w:t>
      </w:r>
      <w:r w:rsidR="00AB2F20">
        <w:t>,</w:t>
      </w:r>
      <w:r w:rsidRPr="00134EA5">
        <w:t xml:space="preserve"> financial aid</w:t>
      </w:r>
      <w:r w:rsidR="00AB2F20">
        <w:t>,</w:t>
      </w:r>
      <w:r w:rsidRPr="00134EA5">
        <w:t xml:space="preserve"> or other areas </w:t>
      </w:r>
      <w:r w:rsidR="00AB2F20">
        <w:t>that</w:t>
      </w:r>
      <w:r w:rsidRPr="00134EA5">
        <w:t xml:space="preserve"> enable the profession to make a greater contribution to public health</w:t>
      </w:r>
      <w:r w:rsidR="00B72EE3">
        <w:t>.</w:t>
      </w:r>
    </w:p>
    <w:p w14:paraId="1C23E167" w14:textId="77777777" w:rsidR="007D0DA5" w:rsidRDefault="007D0DA5" w:rsidP="0030795A"/>
    <w:p w14:paraId="278AFF37" w14:textId="77777777" w:rsidR="007D0DA5" w:rsidRPr="00134EA5" w:rsidRDefault="007D0DA5" w:rsidP="0030795A">
      <w:r w:rsidRPr="00333820">
        <w:rPr>
          <w:b/>
        </w:rPr>
        <w:t xml:space="preserve">No </w:t>
      </w:r>
      <w:r w:rsidR="006823D9" w:rsidRPr="00333820">
        <w:rPr>
          <w:b/>
        </w:rPr>
        <w:t>current</w:t>
      </w:r>
      <w:r w:rsidRPr="00333820">
        <w:rPr>
          <w:b/>
        </w:rPr>
        <w:t xml:space="preserve"> elect</w:t>
      </w:r>
      <w:r w:rsidR="000864CA" w:rsidRPr="00333820">
        <w:rPr>
          <w:b/>
        </w:rPr>
        <w:t>ed</w:t>
      </w:r>
      <w:r w:rsidRPr="00333820">
        <w:rPr>
          <w:b/>
        </w:rPr>
        <w:t xml:space="preserve"> office</w:t>
      </w:r>
      <w:r w:rsidR="000864CA" w:rsidRPr="00333820">
        <w:rPr>
          <w:b/>
        </w:rPr>
        <w:t>r</w:t>
      </w:r>
      <w:r w:rsidRPr="00333820">
        <w:rPr>
          <w:b/>
        </w:rPr>
        <w:t xml:space="preserve"> </w:t>
      </w:r>
      <w:r w:rsidR="006823D9" w:rsidRPr="00333820">
        <w:rPr>
          <w:b/>
        </w:rPr>
        <w:t>of</w:t>
      </w:r>
      <w:r w:rsidRPr="00333820">
        <w:rPr>
          <w:b/>
        </w:rPr>
        <w:t xml:space="preserve"> the </w:t>
      </w:r>
      <w:r w:rsidR="006823D9" w:rsidRPr="00333820">
        <w:rPr>
          <w:b/>
        </w:rPr>
        <w:t>AOA</w:t>
      </w:r>
      <w:r w:rsidR="00356E30" w:rsidRPr="00333820">
        <w:rPr>
          <w:b/>
        </w:rPr>
        <w:t xml:space="preserve"> or its affiliate organizations</w:t>
      </w:r>
      <w:r w:rsidRPr="00333820">
        <w:rPr>
          <w:b/>
        </w:rPr>
        <w:t xml:space="preserve"> shall be eligible during his/her term of office to receive a </w:t>
      </w:r>
      <w:r w:rsidR="00356E30" w:rsidRPr="00333820">
        <w:rPr>
          <w:b/>
        </w:rPr>
        <w:t>Distinguished Service Certificate</w:t>
      </w:r>
      <w:r w:rsidR="006823D9">
        <w:t xml:space="preserve">. </w:t>
      </w:r>
      <w:r w:rsidR="006823D9" w:rsidRPr="00333820">
        <w:t>N</w:t>
      </w:r>
      <w:r w:rsidRPr="00333820">
        <w:t xml:space="preserve">o more than three </w:t>
      </w:r>
      <w:r w:rsidR="00AB2F20" w:rsidRPr="00333820">
        <w:t xml:space="preserve">Distinguished Service Certificates </w:t>
      </w:r>
      <w:r w:rsidRPr="00333820">
        <w:t xml:space="preserve">may be awarded </w:t>
      </w:r>
      <w:r w:rsidR="006823D9" w:rsidRPr="00333820">
        <w:t xml:space="preserve">in a </w:t>
      </w:r>
      <w:r w:rsidR="00AB2F20" w:rsidRPr="00333820">
        <w:t xml:space="preserve">given </w:t>
      </w:r>
      <w:r w:rsidR="006823D9" w:rsidRPr="00333820">
        <w:t>year</w:t>
      </w:r>
      <w:r w:rsidRPr="00333820">
        <w:t>.</w:t>
      </w:r>
    </w:p>
    <w:p w14:paraId="1A6DAFCF" w14:textId="77777777" w:rsidR="007D0DA5" w:rsidRDefault="007D0DA5" w:rsidP="0030795A">
      <w:pPr>
        <w:rPr>
          <w:b/>
        </w:rPr>
      </w:pPr>
    </w:p>
    <w:p w14:paraId="7CFE4EF8" w14:textId="77777777" w:rsidR="0056011E" w:rsidRDefault="0056011E" w:rsidP="0030795A">
      <w:r>
        <w:rPr>
          <w:b/>
          <w:u w:val="single"/>
        </w:rPr>
        <w:t>CRITERIA FOR ELIGIBILITY</w:t>
      </w:r>
    </w:p>
    <w:p w14:paraId="432877D4" w14:textId="77777777" w:rsidR="0056011E" w:rsidRDefault="00ED66F8" w:rsidP="0030795A">
      <w:r>
        <w:t>The criteria for selection of these outstanding nominees shall include one or more of the following:</w:t>
      </w:r>
    </w:p>
    <w:p w14:paraId="0289E40D" w14:textId="77777777" w:rsidR="00ED66F8" w:rsidRDefault="00ED66F8" w:rsidP="0030795A">
      <w:pPr>
        <w:numPr>
          <w:ilvl w:val="0"/>
          <w:numId w:val="1"/>
        </w:numPr>
      </w:pPr>
      <w:r>
        <w:t>Contribution to the advancement of the osteopathic medical profession</w:t>
      </w:r>
      <w:r w:rsidR="00100FB5">
        <w:t>;</w:t>
      </w:r>
    </w:p>
    <w:p w14:paraId="7EFE66A3" w14:textId="77777777" w:rsidR="00ED66F8" w:rsidRDefault="00ED66F8" w:rsidP="0030795A">
      <w:pPr>
        <w:numPr>
          <w:ilvl w:val="0"/>
          <w:numId w:val="1"/>
        </w:numPr>
      </w:pPr>
      <w:r>
        <w:t xml:space="preserve">Contribution to the art and science of osteopathic medical </w:t>
      </w:r>
      <w:r w:rsidR="007D0DA5">
        <w:t>education</w:t>
      </w:r>
      <w:r w:rsidR="00100FB5">
        <w:t>;</w:t>
      </w:r>
    </w:p>
    <w:p w14:paraId="00B489F6" w14:textId="77777777" w:rsidR="00ED66F8" w:rsidRDefault="00ED66F8" w:rsidP="0030795A">
      <w:pPr>
        <w:numPr>
          <w:ilvl w:val="0"/>
          <w:numId w:val="1"/>
        </w:numPr>
      </w:pPr>
      <w:r>
        <w:t>Contribution to the osteopathic profession through research</w:t>
      </w:r>
      <w:r w:rsidR="00100FB5">
        <w:t>; and/or</w:t>
      </w:r>
    </w:p>
    <w:p w14:paraId="291D4775" w14:textId="77777777" w:rsidR="00ED66F8" w:rsidRPr="0056011E" w:rsidRDefault="007D0DA5" w:rsidP="0030795A">
      <w:pPr>
        <w:numPr>
          <w:ilvl w:val="0"/>
          <w:numId w:val="1"/>
        </w:numPr>
      </w:pPr>
      <w:r>
        <w:t>Contribution to the osteopathic profession through philanthropic leadership</w:t>
      </w:r>
      <w:r w:rsidR="00100FB5">
        <w:t>.</w:t>
      </w:r>
    </w:p>
    <w:p w14:paraId="634B29F8" w14:textId="77777777" w:rsidR="007D0DA5" w:rsidRDefault="007D0DA5" w:rsidP="0030795A"/>
    <w:p w14:paraId="55960BF6" w14:textId="77777777" w:rsidR="006B32C0" w:rsidRDefault="006B32C0" w:rsidP="0030795A">
      <w:r>
        <w:rPr>
          <w:b/>
          <w:u w:val="single"/>
        </w:rPr>
        <w:t>AWARD</w:t>
      </w:r>
    </w:p>
    <w:p w14:paraId="7855BE12" w14:textId="77777777" w:rsidR="006B32C0" w:rsidRDefault="006B32C0" w:rsidP="0030795A">
      <w:r>
        <w:t xml:space="preserve">The recipients will be presented with their </w:t>
      </w:r>
      <w:r w:rsidR="00333820">
        <w:t>C</w:t>
      </w:r>
      <w:r>
        <w:t>ertificate</w:t>
      </w:r>
      <w:r w:rsidR="007A7235">
        <w:t>s</w:t>
      </w:r>
      <w:r>
        <w:t xml:space="preserve"> and recognized for their accomplishments during </w:t>
      </w:r>
      <w:r w:rsidR="00B977E7">
        <w:t>AOA Annual Business Meeting</w:t>
      </w:r>
      <w:r w:rsidR="00AB2F20">
        <w:t>. T</w:t>
      </w:r>
      <w:r>
        <w:t xml:space="preserve">he recipient will receive travel </w:t>
      </w:r>
      <w:r w:rsidR="00AB2F20">
        <w:t>reimbursement</w:t>
      </w:r>
      <w:r>
        <w:t xml:space="preserve"> to cover</w:t>
      </w:r>
      <w:r w:rsidR="00AB2F20">
        <w:t xml:space="preserve"> round-trip</w:t>
      </w:r>
      <w:r>
        <w:t xml:space="preserve"> airfare and hotel accommodations (one</w:t>
      </w:r>
      <w:r w:rsidR="00AB2F20">
        <w:t>-</w:t>
      </w:r>
      <w:r w:rsidR="00B977E7">
        <w:t>night stay)</w:t>
      </w:r>
      <w:r>
        <w:t>.</w:t>
      </w:r>
      <w:r w:rsidR="00B977E7">
        <w:t xml:space="preserve"> The AOA is not responsible for expenses for any guests/family.</w:t>
      </w:r>
    </w:p>
    <w:p w14:paraId="0C69B35A" w14:textId="77777777" w:rsidR="006B32C0" w:rsidRDefault="006B32C0" w:rsidP="0030795A"/>
    <w:p w14:paraId="4E122C15" w14:textId="77777777" w:rsidR="006B32C0" w:rsidRDefault="006B32C0" w:rsidP="0030795A">
      <w:r>
        <w:rPr>
          <w:b/>
          <w:u w:val="single"/>
        </w:rPr>
        <w:t>NOMINATION REQUIREMENTS</w:t>
      </w:r>
    </w:p>
    <w:p w14:paraId="6A2CE342" w14:textId="77777777" w:rsidR="00A753B6" w:rsidRDefault="00A753B6" w:rsidP="00A753B6">
      <w:r>
        <w:t xml:space="preserve">The </w:t>
      </w:r>
      <w:r w:rsidRPr="00333820">
        <w:rPr>
          <w:b/>
        </w:rPr>
        <w:t xml:space="preserve">following must be sent </w:t>
      </w:r>
      <w:r w:rsidRPr="00530135">
        <w:rPr>
          <w:b/>
        </w:rPr>
        <w:t xml:space="preserve">to </w:t>
      </w:r>
      <w:r>
        <w:rPr>
          <w:b/>
        </w:rPr>
        <w:t>Abraxas Thomas</w:t>
      </w:r>
      <w:r>
        <w:t xml:space="preserve">, at 142 East Ontario Street, Chicago IL 60611, or </w:t>
      </w:r>
      <w:hyperlink r:id="rId8" w:history="1">
        <w:r w:rsidRPr="0066183E">
          <w:rPr>
            <w:rStyle w:val="Hyperlink"/>
          </w:rPr>
          <w:t>athomas@osteopathic.org</w:t>
        </w:r>
      </w:hyperlink>
      <w:r>
        <w:t>:</w:t>
      </w:r>
    </w:p>
    <w:p w14:paraId="2A31F7CC" w14:textId="6EAA8141" w:rsidR="006B32C0" w:rsidRDefault="006B32C0" w:rsidP="0030795A">
      <w:r>
        <w:t xml:space="preserve"> </w:t>
      </w:r>
    </w:p>
    <w:p w14:paraId="59FC229A" w14:textId="77777777" w:rsidR="006B32C0" w:rsidRDefault="006B32C0" w:rsidP="0030795A">
      <w:pPr>
        <w:numPr>
          <w:ilvl w:val="0"/>
          <w:numId w:val="2"/>
        </w:numPr>
      </w:pPr>
      <w:r>
        <w:t>Com</w:t>
      </w:r>
      <w:r w:rsidR="00333820">
        <w:t xml:space="preserve">pleted </w:t>
      </w:r>
      <w:r>
        <w:t>Nomination Form</w:t>
      </w:r>
      <w:r w:rsidR="00333820">
        <w:t xml:space="preserve"> (either handwritten or typed);</w:t>
      </w:r>
    </w:p>
    <w:p w14:paraId="38C85173" w14:textId="77777777" w:rsidR="006B32C0" w:rsidRDefault="006B32C0" w:rsidP="0030795A">
      <w:pPr>
        <w:numPr>
          <w:ilvl w:val="0"/>
          <w:numId w:val="2"/>
        </w:numPr>
      </w:pPr>
      <w:r>
        <w:t>A curriculum vitae of the nominee</w:t>
      </w:r>
      <w:r w:rsidR="00100FB5">
        <w:t>; and</w:t>
      </w:r>
    </w:p>
    <w:p w14:paraId="77E98B01" w14:textId="77777777" w:rsidR="006B32C0" w:rsidRPr="006B32C0" w:rsidRDefault="006B32C0" w:rsidP="0030795A">
      <w:pPr>
        <w:numPr>
          <w:ilvl w:val="0"/>
          <w:numId w:val="2"/>
        </w:numPr>
      </w:pPr>
      <w:r>
        <w:t>A letter of recommendation from the nominating a</w:t>
      </w:r>
      <w:r w:rsidR="00100FB5">
        <w:t xml:space="preserve">ffiliate’s </w:t>
      </w:r>
      <w:r w:rsidR="000864CA">
        <w:t xml:space="preserve">Governing </w:t>
      </w:r>
      <w:r w:rsidR="00100FB5">
        <w:t xml:space="preserve">Board </w:t>
      </w:r>
      <w:r>
        <w:t>(</w:t>
      </w:r>
      <w:r w:rsidR="00530135">
        <w:t xml:space="preserve">state osteopathic medical association, osteopathic specialty society, college of osteopathic medicine, </w:t>
      </w:r>
      <w:r w:rsidR="00100FB5">
        <w:t>and</w:t>
      </w:r>
      <w:r w:rsidR="00987898">
        <w:t>/</w:t>
      </w:r>
      <w:r w:rsidR="00100FB5">
        <w:t>or nonpractice affiliate).</w:t>
      </w:r>
    </w:p>
    <w:p w14:paraId="5586AA96" w14:textId="77777777" w:rsidR="003B59BA" w:rsidRDefault="003B59BA" w:rsidP="001B57E1">
      <w:pPr>
        <w:jc w:val="center"/>
      </w:pPr>
    </w:p>
    <w:p w14:paraId="2A4B14D6" w14:textId="35679874" w:rsidR="00DD3020" w:rsidRPr="00E36596" w:rsidRDefault="003B59BA" w:rsidP="00DD3020">
      <w:pPr>
        <w:rPr>
          <w:b/>
        </w:rPr>
      </w:pPr>
      <w:bookmarkStart w:id="0" w:name="_GoBack"/>
      <w:r w:rsidRPr="00E36596">
        <w:rPr>
          <w:b/>
        </w:rPr>
        <w:t xml:space="preserve">Nominations must be received by </w:t>
      </w:r>
      <w:r w:rsidR="003C5D93" w:rsidRPr="00E36596">
        <w:rPr>
          <w:b/>
        </w:rPr>
        <w:t>Friday,</w:t>
      </w:r>
      <w:r w:rsidRPr="00E36596">
        <w:rPr>
          <w:b/>
        </w:rPr>
        <w:t xml:space="preserve"> </w:t>
      </w:r>
      <w:r w:rsidR="00A753B6" w:rsidRPr="00E36596">
        <w:rPr>
          <w:b/>
        </w:rPr>
        <w:t>September 15</w:t>
      </w:r>
      <w:r w:rsidR="003C5D93" w:rsidRPr="00E36596">
        <w:rPr>
          <w:b/>
        </w:rPr>
        <w:t>,</w:t>
      </w:r>
      <w:r w:rsidR="00A753B6" w:rsidRPr="00E36596">
        <w:rPr>
          <w:b/>
        </w:rPr>
        <w:t xml:space="preserve"> 2017</w:t>
      </w:r>
      <w:r w:rsidR="003C5D93" w:rsidRPr="00E36596">
        <w:rPr>
          <w:b/>
        </w:rPr>
        <w:t>.</w:t>
      </w:r>
    </w:p>
    <w:bookmarkEnd w:id="0"/>
    <w:p w14:paraId="1D6B0F24" w14:textId="77777777" w:rsidR="00DD3020" w:rsidRDefault="00DD3020">
      <w:r>
        <w:br w:type="page"/>
      </w:r>
    </w:p>
    <w:p w14:paraId="2F3090CD" w14:textId="77777777" w:rsidR="001B57E1" w:rsidRPr="0030795A" w:rsidRDefault="001B57E1" w:rsidP="00DD3020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NOMINATION FORM</w:t>
      </w:r>
    </w:p>
    <w:p w14:paraId="752FCF34" w14:textId="77777777" w:rsidR="001B57E1" w:rsidRPr="0030795A" w:rsidRDefault="001B57E1" w:rsidP="001B57E1">
      <w:pPr>
        <w:jc w:val="center"/>
        <w:rPr>
          <w:b/>
          <w:sz w:val="32"/>
        </w:rPr>
      </w:pPr>
      <w:r w:rsidRPr="0030795A">
        <w:rPr>
          <w:b/>
          <w:sz w:val="32"/>
        </w:rPr>
        <w:t>AOA Distinguished Service Certificate</w:t>
      </w:r>
    </w:p>
    <w:p w14:paraId="462CE9B6" w14:textId="77777777" w:rsidR="00100FB5" w:rsidRDefault="00100FB5" w:rsidP="001B57E1">
      <w:pPr>
        <w:pStyle w:val="Heading1"/>
        <w:spacing w:before="0" w:after="0"/>
        <w:jc w:val="center"/>
      </w:pPr>
    </w:p>
    <w:p w14:paraId="440ED3A4" w14:textId="77777777" w:rsidR="001B57E1" w:rsidRPr="001B57E1" w:rsidRDefault="001B57E1" w:rsidP="001B57E1"/>
    <w:p w14:paraId="07DA2355" w14:textId="77777777" w:rsidR="00100FB5" w:rsidRPr="00100FB5" w:rsidRDefault="00100FB5" w:rsidP="0030795A">
      <w:pPr>
        <w:shd w:val="clear" w:color="auto" w:fill="D9D9D9"/>
      </w:pPr>
    </w:p>
    <w:p w14:paraId="568A24CE" w14:textId="77777777" w:rsidR="00100FB5" w:rsidRDefault="00100FB5" w:rsidP="0030795A">
      <w:pPr>
        <w:shd w:val="clear" w:color="auto" w:fill="D9D9D9"/>
      </w:pPr>
      <w:r w:rsidRPr="004030FF">
        <w:rPr>
          <w:sz w:val="28"/>
          <w:szCs w:val="28"/>
        </w:rPr>
        <w:t>Nomination Submitted</w:t>
      </w:r>
      <w:r>
        <w:t xml:space="preserve"> </w:t>
      </w:r>
      <w:r w:rsidRPr="004030FF">
        <w:rPr>
          <w:sz w:val="28"/>
          <w:szCs w:val="28"/>
        </w:rPr>
        <w:t>by</w:t>
      </w:r>
      <w:r>
        <w:t>:</w:t>
      </w:r>
    </w:p>
    <w:p w14:paraId="0CB2E422" w14:textId="77777777" w:rsidR="004030FF" w:rsidRDefault="004030FF" w:rsidP="0030795A">
      <w:pPr>
        <w:shd w:val="clear" w:color="auto" w:fill="D9D9D9"/>
      </w:pPr>
    </w:p>
    <w:p w14:paraId="45E6920A" w14:textId="77777777" w:rsidR="004030FF" w:rsidRDefault="004030FF" w:rsidP="0030795A"/>
    <w:p w14:paraId="397D717C" w14:textId="11BA461A" w:rsidR="00100FB5" w:rsidRDefault="00100FB5" w:rsidP="0030795A">
      <w:pPr>
        <w:pBdr>
          <w:bottom w:val="single" w:sz="12" w:space="1" w:color="auto"/>
        </w:pBdr>
      </w:pPr>
    </w:p>
    <w:p w14:paraId="1C777273" w14:textId="77777777" w:rsidR="00100FB5" w:rsidRDefault="00100FB5" w:rsidP="0030795A">
      <w:r>
        <w:t xml:space="preserve">Name </w:t>
      </w:r>
    </w:p>
    <w:p w14:paraId="2D6E556F" w14:textId="77777777" w:rsidR="00100FB5" w:rsidRDefault="00100FB5" w:rsidP="0030795A"/>
    <w:p w14:paraId="7CD04AE1" w14:textId="0B5C8981" w:rsidR="00100FB5" w:rsidRDefault="00100FB5" w:rsidP="0030795A">
      <w:pPr>
        <w:pBdr>
          <w:bottom w:val="single" w:sz="12" w:space="1" w:color="auto"/>
        </w:pBdr>
      </w:pPr>
    </w:p>
    <w:p w14:paraId="5DD5857C" w14:textId="77777777" w:rsidR="00100FB5" w:rsidRDefault="00100FB5" w:rsidP="0030795A">
      <w:r>
        <w:t>Title / Organization</w:t>
      </w:r>
    </w:p>
    <w:p w14:paraId="636EC7AD" w14:textId="77777777" w:rsidR="00100FB5" w:rsidRDefault="00100FB5" w:rsidP="0030795A"/>
    <w:p w14:paraId="2BEF2BB0" w14:textId="51B25169" w:rsidR="00100FB5" w:rsidRDefault="00100FB5" w:rsidP="0030795A">
      <w:pPr>
        <w:pBdr>
          <w:bottom w:val="single" w:sz="12" w:space="1" w:color="auto"/>
        </w:pBdr>
      </w:pPr>
    </w:p>
    <w:p w14:paraId="116BD1BD" w14:textId="77777777" w:rsidR="00100FB5" w:rsidRDefault="00100FB5" w:rsidP="0030795A">
      <w:r>
        <w:t>Mailing Address</w:t>
      </w:r>
    </w:p>
    <w:p w14:paraId="7059E81E" w14:textId="77777777" w:rsidR="00100FB5" w:rsidRDefault="00100FB5" w:rsidP="0030795A"/>
    <w:p w14:paraId="442ACA66" w14:textId="5439EC64" w:rsidR="00100FB5" w:rsidRDefault="00100FB5" w:rsidP="0030795A">
      <w:pPr>
        <w:pBdr>
          <w:bottom w:val="single" w:sz="12" w:space="1" w:color="auto"/>
        </w:pBdr>
      </w:pPr>
    </w:p>
    <w:p w14:paraId="38A37C81" w14:textId="77777777" w:rsidR="00100FB5" w:rsidRDefault="00100FB5" w:rsidP="0030795A">
      <w:r>
        <w:t>City</w:t>
      </w:r>
      <w:r>
        <w:tab/>
      </w:r>
      <w:r>
        <w:tab/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</w:r>
      <w:r>
        <w:tab/>
      </w:r>
      <w:r>
        <w:tab/>
      </w:r>
      <w:r>
        <w:tab/>
        <w:t>Zip code</w:t>
      </w:r>
    </w:p>
    <w:p w14:paraId="72EC2558" w14:textId="77777777" w:rsidR="00100FB5" w:rsidRDefault="00100FB5" w:rsidP="0030795A"/>
    <w:p w14:paraId="6861A1EB" w14:textId="0E56BD66" w:rsidR="00100FB5" w:rsidRDefault="00100FB5" w:rsidP="0030795A">
      <w:pPr>
        <w:pBdr>
          <w:bottom w:val="single" w:sz="12" w:space="1" w:color="auto"/>
        </w:pBdr>
      </w:pPr>
    </w:p>
    <w:p w14:paraId="048DA571" w14:textId="77777777" w:rsidR="00100FB5" w:rsidRDefault="00100FB5" w:rsidP="0030795A">
      <w:r>
        <w:t>Telephone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 Address</w:t>
      </w:r>
    </w:p>
    <w:p w14:paraId="49109733" w14:textId="77777777" w:rsidR="00100FB5" w:rsidRDefault="00100FB5" w:rsidP="0030795A"/>
    <w:p w14:paraId="1C854D61" w14:textId="77777777" w:rsidR="00100FB5" w:rsidRDefault="00100FB5" w:rsidP="0030795A">
      <w:r>
        <w:t xml:space="preserve"> </w:t>
      </w:r>
    </w:p>
    <w:p w14:paraId="40F65183" w14:textId="77777777" w:rsidR="00100FB5" w:rsidRDefault="00100FB5" w:rsidP="0030795A"/>
    <w:p w14:paraId="44A1EF2C" w14:textId="77777777" w:rsidR="004030FF" w:rsidRDefault="004030FF" w:rsidP="0030795A">
      <w:pPr>
        <w:shd w:val="clear" w:color="auto" w:fill="D9D9D9"/>
      </w:pPr>
    </w:p>
    <w:p w14:paraId="136149FF" w14:textId="77777777" w:rsidR="00100FB5" w:rsidRDefault="00775A59" w:rsidP="0030795A">
      <w:pPr>
        <w:shd w:val="clear" w:color="auto" w:fill="D9D9D9"/>
      </w:pPr>
      <w:r>
        <w:rPr>
          <w:sz w:val="28"/>
          <w:szCs w:val="28"/>
        </w:rPr>
        <w:t>(1)</w:t>
      </w:r>
      <w:r>
        <w:rPr>
          <w:sz w:val="28"/>
          <w:szCs w:val="28"/>
        </w:rPr>
        <w:tab/>
      </w:r>
      <w:r w:rsidR="004030FF" w:rsidRPr="004030FF">
        <w:rPr>
          <w:sz w:val="28"/>
          <w:szCs w:val="28"/>
        </w:rPr>
        <w:t>Nominee for Award</w:t>
      </w:r>
      <w:r w:rsidR="004030FF">
        <w:t>:</w:t>
      </w:r>
      <w:r w:rsidR="00100FB5">
        <w:t xml:space="preserve"> </w:t>
      </w:r>
    </w:p>
    <w:p w14:paraId="16607B67" w14:textId="77777777" w:rsidR="00100FB5" w:rsidRDefault="00100FB5" w:rsidP="0030795A">
      <w:pPr>
        <w:shd w:val="clear" w:color="auto" w:fill="D9D9D9"/>
      </w:pPr>
    </w:p>
    <w:p w14:paraId="0E6AE800" w14:textId="77777777" w:rsidR="004030FF" w:rsidRDefault="004030FF" w:rsidP="0030795A"/>
    <w:p w14:paraId="365309B7" w14:textId="05597AF1" w:rsidR="004030FF" w:rsidRDefault="004030FF" w:rsidP="0030795A">
      <w:pPr>
        <w:pBdr>
          <w:bottom w:val="single" w:sz="12" w:space="1" w:color="auto"/>
        </w:pBdr>
      </w:pPr>
    </w:p>
    <w:p w14:paraId="2AA8706C" w14:textId="77777777" w:rsidR="004030FF" w:rsidRDefault="004030FF" w:rsidP="0030795A">
      <w:r>
        <w:t xml:space="preserve">Name </w:t>
      </w:r>
    </w:p>
    <w:p w14:paraId="1AEDA8E4" w14:textId="77777777" w:rsidR="004030FF" w:rsidRDefault="004030FF" w:rsidP="0030795A"/>
    <w:p w14:paraId="2A74FB83" w14:textId="7726250B" w:rsidR="004030FF" w:rsidRDefault="004030FF" w:rsidP="0030795A">
      <w:pPr>
        <w:pBdr>
          <w:bottom w:val="single" w:sz="12" w:space="1" w:color="auto"/>
        </w:pBdr>
      </w:pPr>
    </w:p>
    <w:p w14:paraId="64E18B68" w14:textId="77777777" w:rsidR="004030FF" w:rsidRDefault="004030FF" w:rsidP="0030795A">
      <w:r>
        <w:t>Title / Organization</w:t>
      </w:r>
    </w:p>
    <w:p w14:paraId="3BAE052D" w14:textId="77777777" w:rsidR="004030FF" w:rsidRDefault="004030FF" w:rsidP="0030795A"/>
    <w:p w14:paraId="1E095482" w14:textId="108AEEC5" w:rsidR="004030FF" w:rsidRDefault="004030FF" w:rsidP="0030795A">
      <w:pPr>
        <w:pBdr>
          <w:bottom w:val="single" w:sz="12" w:space="1" w:color="auto"/>
        </w:pBdr>
      </w:pPr>
    </w:p>
    <w:p w14:paraId="66FBCBCD" w14:textId="77777777" w:rsidR="004030FF" w:rsidRDefault="004030FF" w:rsidP="0030795A">
      <w:r>
        <w:t>Mailing Address</w:t>
      </w:r>
    </w:p>
    <w:p w14:paraId="64C669BD" w14:textId="77777777" w:rsidR="004030FF" w:rsidRDefault="004030FF" w:rsidP="0030795A"/>
    <w:p w14:paraId="2AD35193" w14:textId="6310F69E" w:rsidR="004030FF" w:rsidRDefault="004030FF" w:rsidP="0030795A">
      <w:pPr>
        <w:pBdr>
          <w:bottom w:val="single" w:sz="12" w:space="1" w:color="auto"/>
        </w:pBdr>
      </w:pPr>
    </w:p>
    <w:p w14:paraId="07ED4D0C" w14:textId="77777777" w:rsidR="004030FF" w:rsidRDefault="004030FF" w:rsidP="0030795A">
      <w:r>
        <w:t>City</w:t>
      </w:r>
      <w:r>
        <w:tab/>
      </w:r>
      <w:r>
        <w:tab/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</w:r>
      <w:r>
        <w:tab/>
      </w:r>
      <w:r>
        <w:tab/>
      </w:r>
      <w:r>
        <w:tab/>
        <w:t>Zip code</w:t>
      </w:r>
    </w:p>
    <w:p w14:paraId="35B17444" w14:textId="77777777" w:rsidR="004030FF" w:rsidRDefault="004030FF" w:rsidP="0030795A"/>
    <w:p w14:paraId="73C6234D" w14:textId="3EBEA1E1" w:rsidR="004030FF" w:rsidRDefault="004030FF" w:rsidP="0030795A">
      <w:pPr>
        <w:pBdr>
          <w:bottom w:val="single" w:sz="12" w:space="1" w:color="auto"/>
        </w:pBdr>
      </w:pPr>
    </w:p>
    <w:p w14:paraId="13452F92" w14:textId="77777777" w:rsidR="004030FF" w:rsidRDefault="004030FF" w:rsidP="0030795A">
      <w:r>
        <w:t>Telephone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2F20">
        <w:t>E</w:t>
      </w:r>
      <w:r>
        <w:t>mail Address</w:t>
      </w:r>
    </w:p>
    <w:p w14:paraId="603EAB69" w14:textId="77777777" w:rsidR="004030FF" w:rsidRDefault="004030FF" w:rsidP="0030795A"/>
    <w:p w14:paraId="5F42BDE6" w14:textId="77777777" w:rsidR="00AB2F20" w:rsidRDefault="00AB2F20" w:rsidP="0030795A"/>
    <w:p w14:paraId="1E7C09D5" w14:textId="77777777" w:rsidR="00100FB5" w:rsidRDefault="00100FB5" w:rsidP="0030795A"/>
    <w:p w14:paraId="1791EBBA" w14:textId="77777777" w:rsidR="00775A59" w:rsidRDefault="00775A59" w:rsidP="0030795A">
      <w:pPr>
        <w:shd w:val="clear" w:color="auto" w:fill="D9D9D9"/>
      </w:pPr>
      <w:r>
        <w:rPr>
          <w:sz w:val="28"/>
          <w:szCs w:val="28"/>
        </w:rPr>
        <w:lastRenderedPageBreak/>
        <w:t>(2)</w:t>
      </w:r>
      <w:r>
        <w:rPr>
          <w:sz w:val="28"/>
          <w:szCs w:val="28"/>
        </w:rPr>
        <w:tab/>
        <w:t xml:space="preserve">Biographical Statement </w:t>
      </w:r>
      <w:r w:rsidR="00356E30">
        <w:rPr>
          <w:sz w:val="28"/>
          <w:szCs w:val="28"/>
        </w:rPr>
        <w:t>a</w:t>
      </w:r>
      <w:r>
        <w:rPr>
          <w:sz w:val="28"/>
          <w:szCs w:val="28"/>
        </w:rPr>
        <w:t xml:space="preserve">bout </w:t>
      </w:r>
      <w:r w:rsidRPr="004030FF">
        <w:rPr>
          <w:sz w:val="28"/>
          <w:szCs w:val="28"/>
        </w:rPr>
        <w:t>Nominee</w:t>
      </w:r>
      <w:r>
        <w:rPr>
          <w:sz w:val="28"/>
          <w:szCs w:val="28"/>
        </w:rPr>
        <w:t xml:space="preserve"> (please also include the nominee’s curriculum vitae)</w:t>
      </w:r>
      <w:r>
        <w:t xml:space="preserve">: </w:t>
      </w:r>
    </w:p>
    <w:p w14:paraId="540CECA6" w14:textId="77777777" w:rsidR="00775A59" w:rsidRDefault="00775A59" w:rsidP="0030795A">
      <w:pPr>
        <w:shd w:val="clear" w:color="auto" w:fill="D9D9D9"/>
      </w:pPr>
    </w:p>
    <w:p w14:paraId="31D7AC2B" w14:textId="77777777" w:rsidR="004030FF" w:rsidRPr="008079C1" w:rsidRDefault="004030FF" w:rsidP="0030795A"/>
    <w:p w14:paraId="28A5566A" w14:textId="05F1A05C" w:rsidR="00151449" w:rsidRDefault="00F82E4B" w:rsidP="0030795A">
      <w:r>
        <w:t xml:space="preserve">  </w:t>
      </w:r>
    </w:p>
    <w:p w14:paraId="2625418E" w14:textId="77777777" w:rsidR="00775A59" w:rsidRDefault="00775A59" w:rsidP="0030795A"/>
    <w:p w14:paraId="75B8460A" w14:textId="77777777" w:rsidR="00775A59" w:rsidRDefault="00775A59" w:rsidP="0030795A">
      <w:pPr>
        <w:shd w:val="clear" w:color="auto" w:fill="D9D9D9"/>
      </w:pPr>
    </w:p>
    <w:p w14:paraId="3963F388" w14:textId="77777777" w:rsidR="00775A59" w:rsidRDefault="00775A59" w:rsidP="0030795A">
      <w:pPr>
        <w:shd w:val="clear" w:color="auto" w:fill="D9D9D9"/>
      </w:pPr>
      <w:r>
        <w:rPr>
          <w:sz w:val="28"/>
          <w:szCs w:val="28"/>
        </w:rPr>
        <w:t>(3)</w:t>
      </w:r>
      <w:r>
        <w:rPr>
          <w:sz w:val="28"/>
          <w:szCs w:val="28"/>
        </w:rPr>
        <w:tab/>
        <w:t>Rationale for Nomination (please indicate the reasons your nominee should receive the Distinguished Service Certificate)</w:t>
      </w:r>
      <w:r>
        <w:t xml:space="preserve">: </w:t>
      </w:r>
    </w:p>
    <w:p w14:paraId="4A8272A9" w14:textId="77777777" w:rsidR="00775A59" w:rsidRDefault="00775A59" w:rsidP="0030795A">
      <w:pPr>
        <w:shd w:val="clear" w:color="auto" w:fill="D9D9D9"/>
      </w:pPr>
    </w:p>
    <w:p w14:paraId="09759776" w14:textId="77777777" w:rsidR="00775A59" w:rsidRDefault="00775A59" w:rsidP="00C5718F"/>
    <w:sectPr w:rsidR="00775A59">
      <w:headerReference w:type="default" r:id="rId9"/>
      <w:footerReference w:type="even" r:id="rId10"/>
      <w:footerReference w:type="default" r:id="rId11"/>
      <w:type w:val="continuous"/>
      <w:pgSz w:w="12240" w:h="15840"/>
      <w:pgMar w:top="720" w:right="1152" w:bottom="1152" w:left="1152" w:header="720" w:footer="720" w:gutter="0"/>
      <w:cols w:space="720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9070CA" w15:done="0"/>
  <w15:commentEx w15:paraId="7285D297" w15:paraIdParent="629070C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8D65B" w14:textId="77777777" w:rsidR="00DC28AD" w:rsidRDefault="00DC28AD">
      <w:r>
        <w:separator/>
      </w:r>
    </w:p>
  </w:endnote>
  <w:endnote w:type="continuationSeparator" w:id="0">
    <w:p w14:paraId="67C465A1" w14:textId="77777777" w:rsidR="00DC28AD" w:rsidRDefault="00DC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529C6" w14:textId="77777777" w:rsidR="0016380F" w:rsidRDefault="0016380F" w:rsidP="00657C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B071CF" w14:textId="77777777" w:rsidR="0016380F" w:rsidRDefault="001638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1B446" w14:textId="77777777" w:rsidR="0016380F" w:rsidRDefault="0016380F" w:rsidP="00657C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659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6DAC83" w14:textId="77777777" w:rsidR="0016380F" w:rsidRDefault="001638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466FA" w14:textId="77777777" w:rsidR="00DC28AD" w:rsidRDefault="00DC28AD">
      <w:r>
        <w:separator/>
      </w:r>
    </w:p>
  </w:footnote>
  <w:footnote w:type="continuationSeparator" w:id="0">
    <w:p w14:paraId="57EA0DDB" w14:textId="77777777" w:rsidR="00DC28AD" w:rsidRDefault="00DC2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14A51" w14:textId="77777777" w:rsidR="0016380F" w:rsidRDefault="0016380F" w:rsidP="00BC75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318"/>
    <w:multiLevelType w:val="hybridMultilevel"/>
    <w:tmpl w:val="0FD270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AD3929"/>
    <w:multiLevelType w:val="hybridMultilevel"/>
    <w:tmpl w:val="34DA1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ol houston">
    <w15:presenceInfo w15:providerId="None" w15:userId="carol hous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B7"/>
    <w:rsid w:val="000021FB"/>
    <w:rsid w:val="0000515F"/>
    <w:rsid w:val="000335EB"/>
    <w:rsid w:val="00047B89"/>
    <w:rsid w:val="00052681"/>
    <w:rsid w:val="00072AF3"/>
    <w:rsid w:val="00082A2F"/>
    <w:rsid w:val="000864CA"/>
    <w:rsid w:val="000A4B61"/>
    <w:rsid w:val="000C2AF1"/>
    <w:rsid w:val="000D6D64"/>
    <w:rsid w:val="00100FB5"/>
    <w:rsid w:val="001133A8"/>
    <w:rsid w:val="00113FDC"/>
    <w:rsid w:val="001164F3"/>
    <w:rsid w:val="00151449"/>
    <w:rsid w:val="00152FD2"/>
    <w:rsid w:val="0016380F"/>
    <w:rsid w:val="001A1016"/>
    <w:rsid w:val="001B57E1"/>
    <w:rsid w:val="001E3790"/>
    <w:rsid w:val="001E6651"/>
    <w:rsid w:val="001F79CC"/>
    <w:rsid w:val="002666BE"/>
    <w:rsid w:val="0026765D"/>
    <w:rsid w:val="002A6000"/>
    <w:rsid w:val="002D5B14"/>
    <w:rsid w:val="0030795A"/>
    <w:rsid w:val="00307CDB"/>
    <w:rsid w:val="00333820"/>
    <w:rsid w:val="00356E30"/>
    <w:rsid w:val="003926F3"/>
    <w:rsid w:val="003B59BA"/>
    <w:rsid w:val="003C5D93"/>
    <w:rsid w:val="004030FF"/>
    <w:rsid w:val="004171D0"/>
    <w:rsid w:val="00426194"/>
    <w:rsid w:val="004361CB"/>
    <w:rsid w:val="00452164"/>
    <w:rsid w:val="00481767"/>
    <w:rsid w:val="004B2DCD"/>
    <w:rsid w:val="005135FC"/>
    <w:rsid w:val="00530135"/>
    <w:rsid w:val="00542C71"/>
    <w:rsid w:val="0056011E"/>
    <w:rsid w:val="005A0F3C"/>
    <w:rsid w:val="00644E31"/>
    <w:rsid w:val="00645C42"/>
    <w:rsid w:val="00657CF5"/>
    <w:rsid w:val="00662AA2"/>
    <w:rsid w:val="006823D9"/>
    <w:rsid w:val="006A326D"/>
    <w:rsid w:val="006B32C0"/>
    <w:rsid w:val="006E729D"/>
    <w:rsid w:val="006F44C2"/>
    <w:rsid w:val="00702195"/>
    <w:rsid w:val="007047F3"/>
    <w:rsid w:val="00756B30"/>
    <w:rsid w:val="00775A59"/>
    <w:rsid w:val="007A7235"/>
    <w:rsid w:val="007C13B6"/>
    <w:rsid w:val="007D0DA5"/>
    <w:rsid w:val="008040FF"/>
    <w:rsid w:val="008079C1"/>
    <w:rsid w:val="008153D9"/>
    <w:rsid w:val="00827DE5"/>
    <w:rsid w:val="0085248E"/>
    <w:rsid w:val="008C17A5"/>
    <w:rsid w:val="008E3CC1"/>
    <w:rsid w:val="009247F1"/>
    <w:rsid w:val="00987898"/>
    <w:rsid w:val="009F104A"/>
    <w:rsid w:val="00A36116"/>
    <w:rsid w:val="00A71B3C"/>
    <w:rsid w:val="00A753B6"/>
    <w:rsid w:val="00AA2932"/>
    <w:rsid w:val="00AB2F20"/>
    <w:rsid w:val="00AC6F2E"/>
    <w:rsid w:val="00AE68A6"/>
    <w:rsid w:val="00B72EE3"/>
    <w:rsid w:val="00B902B2"/>
    <w:rsid w:val="00B977E7"/>
    <w:rsid w:val="00BC758F"/>
    <w:rsid w:val="00BD07DB"/>
    <w:rsid w:val="00BE4C33"/>
    <w:rsid w:val="00C1439B"/>
    <w:rsid w:val="00C5718F"/>
    <w:rsid w:val="00C653D1"/>
    <w:rsid w:val="00C6652D"/>
    <w:rsid w:val="00CA50FD"/>
    <w:rsid w:val="00D46687"/>
    <w:rsid w:val="00D769C1"/>
    <w:rsid w:val="00D83317"/>
    <w:rsid w:val="00DB088D"/>
    <w:rsid w:val="00DC28AD"/>
    <w:rsid w:val="00DD3020"/>
    <w:rsid w:val="00DE6CEB"/>
    <w:rsid w:val="00DF0C95"/>
    <w:rsid w:val="00E36596"/>
    <w:rsid w:val="00E97676"/>
    <w:rsid w:val="00ED66F8"/>
    <w:rsid w:val="00EF699B"/>
    <w:rsid w:val="00F56A3E"/>
    <w:rsid w:val="00F82E4B"/>
    <w:rsid w:val="00FC53A7"/>
    <w:rsid w:val="00FD0AB7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9D3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rsid w:val="00100F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2AF1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paragraph" w:styleId="Footer">
    <w:name w:val="footer"/>
    <w:basedOn w:val="Normal"/>
    <w:rsid w:val="000C2A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2AF1"/>
  </w:style>
  <w:style w:type="paragraph" w:styleId="BalloonText">
    <w:name w:val="Balloon Text"/>
    <w:basedOn w:val="Normal"/>
    <w:semiHidden/>
    <w:rsid w:val="00BC75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56E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45C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45C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45C42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5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5C42"/>
    <w:rPr>
      <w:rFonts w:ascii="Garamond" w:hAnsi="Garamond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rsid w:val="00100F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2AF1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paragraph" w:styleId="Footer">
    <w:name w:val="footer"/>
    <w:basedOn w:val="Normal"/>
    <w:rsid w:val="000C2A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2AF1"/>
  </w:style>
  <w:style w:type="paragraph" w:styleId="BalloonText">
    <w:name w:val="Balloon Text"/>
    <w:basedOn w:val="Normal"/>
    <w:semiHidden/>
    <w:rsid w:val="00BC75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56E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45C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45C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45C42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5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5C42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homas@osteopathic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AOA Letterhead</vt:lpstr>
    </vt:vector>
  </TitlesOfParts>
  <Company>American Osteopathic Association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AOA Letterhead</dc:title>
  <dc:creator>aoa</dc:creator>
  <cp:lastModifiedBy>Simpson, Charlie</cp:lastModifiedBy>
  <cp:revision>3</cp:revision>
  <cp:lastPrinted>2016-05-18T17:49:00Z</cp:lastPrinted>
  <dcterms:created xsi:type="dcterms:W3CDTF">2017-08-23T16:37:00Z</dcterms:created>
  <dcterms:modified xsi:type="dcterms:W3CDTF">2017-08-23T16:37:00Z</dcterms:modified>
</cp:coreProperties>
</file>